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ED8F" w14:textId="45E4A1BA" w:rsidR="008B2E72" w:rsidRPr="00052CCD" w:rsidRDefault="008B2E72" w:rsidP="006D656F">
      <w:pPr>
        <w:pStyle w:val="ShapkaDocumentu"/>
        <w:keepNext w:val="0"/>
        <w:keepLines w:val="0"/>
        <w:widowControl w:val="0"/>
        <w:tabs>
          <w:tab w:val="left" w:pos="567"/>
          <w:tab w:val="left" w:pos="4111"/>
          <w:tab w:val="left" w:pos="4253"/>
        </w:tabs>
        <w:ind w:left="0"/>
        <w:rPr>
          <w:rFonts w:ascii="Times New Roman" w:hAnsi="Times New Roman"/>
          <w:b/>
          <w:sz w:val="28"/>
          <w:szCs w:val="28"/>
        </w:rPr>
      </w:pPr>
      <w:r w:rsidRPr="00052CCD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502CEEAB" wp14:editId="0E0A8D8A">
            <wp:simplePos x="0" y="0"/>
            <wp:positionH relativeFrom="column">
              <wp:posOffset>2788920</wp:posOffset>
            </wp:positionH>
            <wp:positionV relativeFrom="paragraph">
              <wp:posOffset>-62865</wp:posOffset>
            </wp:positionV>
            <wp:extent cx="442595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2862D" w14:textId="77777777" w:rsidR="008B2E72" w:rsidRPr="00052CCD" w:rsidRDefault="008B2E72" w:rsidP="008B2E72">
      <w:pPr>
        <w:pStyle w:val="ShapkaDocumentu"/>
        <w:keepNext w:val="0"/>
        <w:keepLines w:val="0"/>
        <w:widowControl w:val="0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14:paraId="67A25685" w14:textId="77777777" w:rsidR="008B2E72" w:rsidRPr="00052CCD" w:rsidRDefault="008B2E72" w:rsidP="008B2E72">
      <w:pPr>
        <w:pStyle w:val="ShapkaDocumentu"/>
        <w:keepNext w:val="0"/>
        <w:keepLines w:val="0"/>
        <w:widowControl w:val="0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052CCD">
        <w:rPr>
          <w:rFonts w:ascii="Times New Roman" w:hAnsi="Times New Roman"/>
          <w:b/>
          <w:sz w:val="28"/>
          <w:szCs w:val="28"/>
        </w:rPr>
        <w:t>Сумська  обласна  державна  адміністрація</w:t>
      </w:r>
    </w:p>
    <w:p w14:paraId="59DE14EA" w14:textId="77777777" w:rsidR="008B2E72" w:rsidRDefault="008B2E72" w:rsidP="008B2E72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</w:t>
      </w:r>
      <w:r w:rsidRPr="00052CCD">
        <w:rPr>
          <w:rFonts w:ascii="Times New Roman" w:hAnsi="Times New Roman"/>
          <w:sz w:val="28"/>
          <w:szCs w:val="28"/>
        </w:rPr>
        <w:t xml:space="preserve"> ОСВІТИ І НАУКИ</w:t>
      </w:r>
    </w:p>
    <w:p w14:paraId="37D544BA" w14:textId="77777777" w:rsidR="008B2E72" w:rsidRPr="00436336" w:rsidRDefault="008B2E72" w:rsidP="008B2E72">
      <w:pPr>
        <w:widowControl w:val="0"/>
      </w:pPr>
    </w:p>
    <w:p w14:paraId="0BBA66BF" w14:textId="77777777" w:rsidR="008B2E72" w:rsidRPr="00052CCD" w:rsidRDefault="008B2E72" w:rsidP="008B2E72">
      <w:pPr>
        <w:widowControl w:val="0"/>
        <w:jc w:val="center"/>
        <w:rPr>
          <w:b/>
          <w:snapToGrid w:val="0"/>
          <w:sz w:val="28"/>
          <w:szCs w:val="28"/>
        </w:rPr>
      </w:pPr>
      <w:r w:rsidRPr="00052CCD">
        <w:rPr>
          <w:b/>
          <w:snapToGrid w:val="0"/>
          <w:sz w:val="28"/>
          <w:szCs w:val="28"/>
        </w:rPr>
        <w:t>НАКАЗ</w:t>
      </w:r>
    </w:p>
    <w:p w14:paraId="09045254" w14:textId="77777777" w:rsidR="008B2E72" w:rsidRPr="00052CCD" w:rsidRDefault="008B2E72" w:rsidP="008B2E72">
      <w:pPr>
        <w:rPr>
          <w:rFonts w:ascii="Tahoma" w:hAnsi="Tahoma"/>
          <w:iCs/>
          <w:sz w:val="28"/>
          <w:szCs w:val="28"/>
        </w:rPr>
      </w:pPr>
    </w:p>
    <w:p w14:paraId="05D7290D" w14:textId="5ED57F1C" w:rsidR="008B2E72" w:rsidRPr="00052CCD" w:rsidRDefault="00ED7571" w:rsidP="00A172B8">
      <w:pPr>
        <w:rPr>
          <w:color w:val="FFFFFF"/>
          <w:sz w:val="28"/>
          <w:szCs w:val="28"/>
        </w:rPr>
      </w:pPr>
      <w:r>
        <w:rPr>
          <w:sz w:val="28"/>
          <w:szCs w:val="28"/>
        </w:rPr>
        <w:t>25.11.2025</w:t>
      </w:r>
      <w:r w:rsidR="008B2E72" w:rsidRPr="00052CCD">
        <w:rPr>
          <w:sz w:val="28"/>
          <w:szCs w:val="28"/>
        </w:rPr>
        <w:t xml:space="preserve">                </w:t>
      </w:r>
      <w:r w:rsidR="00A172B8">
        <w:rPr>
          <w:sz w:val="28"/>
          <w:szCs w:val="28"/>
        </w:rPr>
        <w:t xml:space="preserve">                             м. </w:t>
      </w:r>
      <w:r w:rsidR="008B2E72" w:rsidRPr="00052CCD">
        <w:rPr>
          <w:snapToGrid w:val="0"/>
          <w:sz w:val="28"/>
          <w:szCs w:val="28"/>
        </w:rPr>
        <w:t xml:space="preserve">Суми </w:t>
      </w:r>
      <w:r w:rsidR="008B2E72" w:rsidRPr="00052CCD">
        <w:rPr>
          <w:sz w:val="28"/>
          <w:szCs w:val="28"/>
        </w:rPr>
        <w:t xml:space="preserve">                                      № </w:t>
      </w:r>
      <w:r w:rsidRPr="00BB224B">
        <w:rPr>
          <w:sz w:val="28"/>
          <w:szCs w:val="28"/>
          <w:lang w:val="ru-RU"/>
        </w:rPr>
        <w:t xml:space="preserve">425 - </w:t>
      </w:r>
      <w:r>
        <w:rPr>
          <w:sz w:val="28"/>
          <w:szCs w:val="28"/>
        </w:rPr>
        <w:t>ОД</w:t>
      </w:r>
      <w:r w:rsidR="008B2E72" w:rsidRPr="00052CCD">
        <w:rPr>
          <w:color w:val="FFFFFF"/>
          <w:sz w:val="28"/>
          <w:szCs w:val="28"/>
        </w:rPr>
        <w:t xml:space="preserve"> </w:t>
      </w:r>
      <w:r w:rsidR="00A172B8">
        <w:rPr>
          <w:color w:val="FFFFFF"/>
          <w:sz w:val="28"/>
          <w:szCs w:val="28"/>
        </w:rPr>
        <w:t xml:space="preserve">                               </w:t>
      </w:r>
    </w:p>
    <w:p w14:paraId="5294804F" w14:textId="037E6760" w:rsidR="00A172B8" w:rsidRDefault="00A172B8" w:rsidP="00A172B8">
      <w:pPr>
        <w:spacing w:line="360" w:lineRule="auto"/>
        <w:jc w:val="both"/>
        <w:rPr>
          <w:sz w:val="28"/>
          <w:szCs w:val="28"/>
        </w:rPr>
      </w:pPr>
    </w:p>
    <w:p w14:paraId="4D75CD06" w14:textId="60E73A25" w:rsidR="00D24CDD" w:rsidRDefault="00A172B8" w:rsidP="00D24CDD">
      <w:pPr>
        <w:ind w:left="5664" w:right="-1" w:hanging="5664"/>
        <w:jc w:val="both"/>
        <w:rPr>
          <w:b/>
          <w:sz w:val="28"/>
          <w:szCs w:val="28"/>
        </w:rPr>
      </w:pPr>
      <w:r w:rsidRPr="00A172B8">
        <w:rPr>
          <w:b/>
          <w:sz w:val="28"/>
          <w:szCs w:val="28"/>
        </w:rPr>
        <w:t xml:space="preserve">Про </w:t>
      </w:r>
      <w:r w:rsidR="00856718">
        <w:rPr>
          <w:b/>
          <w:sz w:val="28"/>
          <w:szCs w:val="28"/>
        </w:rPr>
        <w:t>внесення змін до наказ</w:t>
      </w:r>
      <w:r w:rsidR="00BB224B">
        <w:rPr>
          <w:b/>
          <w:sz w:val="28"/>
          <w:szCs w:val="28"/>
        </w:rPr>
        <w:t>у</w:t>
      </w:r>
      <w:r w:rsidR="00856718">
        <w:rPr>
          <w:b/>
          <w:sz w:val="28"/>
          <w:szCs w:val="28"/>
        </w:rPr>
        <w:t xml:space="preserve"> </w:t>
      </w:r>
      <w:r w:rsidR="00D24CDD">
        <w:rPr>
          <w:b/>
          <w:sz w:val="28"/>
          <w:szCs w:val="28"/>
        </w:rPr>
        <w:t xml:space="preserve">     </w:t>
      </w:r>
      <w:r w:rsidR="00D24CDD">
        <w:rPr>
          <w:b/>
          <w:sz w:val="28"/>
          <w:szCs w:val="28"/>
        </w:rPr>
        <w:tab/>
        <w:t>Зареєстровано в Східному</w:t>
      </w:r>
    </w:p>
    <w:p w14:paraId="7172F756" w14:textId="0285EBC9" w:rsidR="00D24CDD" w:rsidRDefault="00856718" w:rsidP="00D24CD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F379A3">
        <w:rPr>
          <w:b/>
          <w:sz w:val="28"/>
          <w:szCs w:val="28"/>
        </w:rPr>
        <w:t xml:space="preserve">епартаменту освіти і науки </w:t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  <w:t>міжрегіональному управлінні</w:t>
      </w:r>
    </w:p>
    <w:p w14:paraId="05C844C2" w14:textId="327340B0" w:rsidR="00D24CDD" w:rsidRDefault="00F379A3" w:rsidP="00D24CD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Сумської обласної державної </w:t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  <w:t>Міністерства юстиції</w:t>
      </w:r>
    </w:p>
    <w:p w14:paraId="4B050EB8" w14:textId="61B68777" w:rsidR="00D24CDD" w:rsidRDefault="00F379A3" w:rsidP="00D24CD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адміністрації від 15 вересня 2025 року</w:t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  <w:t>27 листопада 2025 року</w:t>
      </w:r>
    </w:p>
    <w:p w14:paraId="23508792" w14:textId="44AED73E" w:rsidR="00A172B8" w:rsidRPr="00A172B8" w:rsidRDefault="00F379A3" w:rsidP="00D24CDD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 311-ОД</w:t>
      </w:r>
      <w:r w:rsidR="00BB224B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</w:r>
      <w:r w:rsidR="00D24CDD">
        <w:rPr>
          <w:b/>
          <w:sz w:val="28"/>
          <w:szCs w:val="28"/>
        </w:rPr>
        <w:tab/>
        <w:t>за № 169/953</w:t>
      </w:r>
    </w:p>
    <w:p w14:paraId="085B59D4" w14:textId="77777777" w:rsidR="00A172B8" w:rsidRDefault="00A172B8" w:rsidP="00A172B8">
      <w:pPr>
        <w:spacing w:line="360" w:lineRule="auto"/>
        <w:ind w:firstLine="567"/>
        <w:jc w:val="both"/>
        <w:rPr>
          <w:sz w:val="28"/>
          <w:szCs w:val="28"/>
        </w:rPr>
      </w:pPr>
    </w:p>
    <w:p w14:paraId="568578FE" w14:textId="10995C80" w:rsidR="008B2E72" w:rsidRPr="00F379A3" w:rsidRDefault="008B2E72" w:rsidP="008B2E72">
      <w:pPr>
        <w:ind w:firstLine="567"/>
        <w:jc w:val="both"/>
        <w:rPr>
          <w:sz w:val="28"/>
          <w:szCs w:val="28"/>
        </w:rPr>
      </w:pPr>
      <w:r w:rsidRPr="00F379A3">
        <w:rPr>
          <w:sz w:val="28"/>
          <w:szCs w:val="28"/>
        </w:rPr>
        <w:t>Відповідно до</w:t>
      </w:r>
      <w:r w:rsidR="0061045A">
        <w:rPr>
          <w:sz w:val="28"/>
          <w:szCs w:val="28"/>
        </w:rPr>
        <w:t xml:space="preserve"> пункту 34,</w:t>
      </w:r>
      <w:r w:rsidR="00F379A3" w:rsidRPr="00F379A3">
        <w:rPr>
          <w:sz w:val="28"/>
          <w:szCs w:val="28"/>
        </w:rPr>
        <w:t xml:space="preserve"> абзацу першого пункту 89 розділу ІІ </w:t>
      </w:r>
      <w:bookmarkStart w:id="0" w:name="_Hlk206172961"/>
      <w:r w:rsidR="00F379A3" w:rsidRPr="00F379A3">
        <w:rPr>
          <w:sz w:val="28"/>
          <w:szCs w:val="28"/>
        </w:rPr>
        <w:t>Типової інструкції з діловодства в міністерствах, інших центральних та місцевих органах виконавчої влади, затвердженої постановою Кабінету Міністрів України від 17 січня 2018 року № 55</w:t>
      </w:r>
      <w:bookmarkEnd w:id="0"/>
      <w:r w:rsidR="007C5AC9">
        <w:rPr>
          <w:sz w:val="28"/>
          <w:szCs w:val="28"/>
        </w:rPr>
        <w:t xml:space="preserve">, з метою приведення у відповідність до норм чинного законодавства нормативно-правового </w:t>
      </w:r>
      <w:proofErr w:type="spellStart"/>
      <w:r w:rsidR="007C5AC9">
        <w:rPr>
          <w:sz w:val="28"/>
          <w:szCs w:val="28"/>
        </w:rPr>
        <w:t>акта</w:t>
      </w:r>
      <w:proofErr w:type="spellEnd"/>
      <w:r w:rsidR="007C5AC9">
        <w:rPr>
          <w:sz w:val="28"/>
          <w:szCs w:val="28"/>
        </w:rPr>
        <w:t xml:space="preserve"> Департаменту освіти і науки Сумської обласної державної адміністрації</w:t>
      </w:r>
    </w:p>
    <w:p w14:paraId="64178BF3" w14:textId="77777777" w:rsidR="00F379A3" w:rsidRDefault="00F379A3" w:rsidP="007C5AC9">
      <w:pPr>
        <w:ind w:firstLine="567"/>
        <w:jc w:val="both"/>
        <w:rPr>
          <w:b/>
          <w:sz w:val="28"/>
          <w:szCs w:val="28"/>
        </w:rPr>
      </w:pPr>
    </w:p>
    <w:p w14:paraId="597F797F" w14:textId="78335382" w:rsidR="008B2E72" w:rsidRDefault="008B2E72" w:rsidP="008B2E72">
      <w:pPr>
        <w:jc w:val="both"/>
        <w:rPr>
          <w:b/>
          <w:sz w:val="28"/>
          <w:szCs w:val="28"/>
        </w:rPr>
      </w:pPr>
      <w:r w:rsidRPr="00052CCD">
        <w:rPr>
          <w:b/>
          <w:sz w:val="28"/>
          <w:szCs w:val="28"/>
        </w:rPr>
        <w:t xml:space="preserve">НАКАЗУЮ: </w:t>
      </w:r>
    </w:p>
    <w:p w14:paraId="0A64D315" w14:textId="77777777" w:rsidR="008B2E72" w:rsidRPr="00052CCD" w:rsidRDefault="008B2E72" w:rsidP="00A172B8">
      <w:pPr>
        <w:ind w:firstLine="567"/>
        <w:jc w:val="both"/>
        <w:rPr>
          <w:b/>
          <w:sz w:val="28"/>
          <w:szCs w:val="28"/>
        </w:rPr>
      </w:pPr>
    </w:p>
    <w:p w14:paraId="4C3DCEC2" w14:textId="0EB49819" w:rsidR="007C5AC9" w:rsidRDefault="008B2E72" w:rsidP="007C5AC9">
      <w:pPr>
        <w:ind w:right="-1" w:firstLine="567"/>
        <w:jc w:val="both"/>
        <w:rPr>
          <w:sz w:val="28"/>
          <w:szCs w:val="28"/>
        </w:rPr>
      </w:pPr>
      <w:r w:rsidRPr="00052CCD">
        <w:rPr>
          <w:sz w:val="28"/>
          <w:szCs w:val="28"/>
        </w:rPr>
        <w:t>1. </w:t>
      </w:r>
      <w:proofErr w:type="spellStart"/>
      <w:r w:rsidR="007C5AC9">
        <w:rPr>
          <w:sz w:val="28"/>
          <w:szCs w:val="28"/>
        </w:rPr>
        <w:t>Внести</w:t>
      </w:r>
      <w:proofErr w:type="spellEnd"/>
      <w:r w:rsidR="007C5AC9">
        <w:rPr>
          <w:sz w:val="28"/>
          <w:szCs w:val="28"/>
        </w:rPr>
        <w:t xml:space="preserve"> до </w:t>
      </w:r>
      <w:r w:rsidR="007C5AC9" w:rsidRPr="007C5AC9">
        <w:rPr>
          <w:sz w:val="28"/>
          <w:szCs w:val="28"/>
        </w:rPr>
        <w:t>наказу Департаменту освіти і науки Сумської обласної державної адміністрації від 15 вересня 2025 року № 311-ОД</w:t>
      </w:r>
      <w:r w:rsidR="007C5AC9">
        <w:rPr>
          <w:sz w:val="28"/>
          <w:szCs w:val="28"/>
        </w:rPr>
        <w:t xml:space="preserve"> «Про затвердження Положення про обласний освітній проєкт “</w:t>
      </w:r>
      <w:proofErr w:type="spellStart"/>
      <w:r w:rsidR="007C5AC9">
        <w:rPr>
          <w:sz w:val="28"/>
          <w:szCs w:val="28"/>
        </w:rPr>
        <w:t>Об’єдані</w:t>
      </w:r>
      <w:proofErr w:type="spellEnd"/>
      <w:r w:rsidR="007C5AC9">
        <w:rPr>
          <w:sz w:val="28"/>
          <w:szCs w:val="28"/>
        </w:rPr>
        <w:t xml:space="preserve"> Україною. Сучасні виміри національної ідентичності”</w:t>
      </w:r>
      <w:r w:rsidR="00C07042">
        <w:rPr>
          <w:sz w:val="28"/>
          <w:szCs w:val="28"/>
        </w:rPr>
        <w:t>»</w:t>
      </w:r>
      <w:r w:rsidR="007C5AC9">
        <w:rPr>
          <w:sz w:val="28"/>
          <w:szCs w:val="28"/>
        </w:rPr>
        <w:t xml:space="preserve">, </w:t>
      </w:r>
      <w:r w:rsidR="007C5AC9" w:rsidRPr="007C5AC9">
        <w:rPr>
          <w:sz w:val="28"/>
          <w:szCs w:val="28"/>
        </w:rPr>
        <w:t xml:space="preserve">зареєстрованого в Східному міжрегіональному управлінні Міністерства юстиції </w:t>
      </w:r>
      <w:r w:rsidR="007C5AC9">
        <w:rPr>
          <w:sz w:val="28"/>
          <w:szCs w:val="28"/>
        </w:rPr>
        <w:t>17</w:t>
      </w:r>
      <w:r w:rsidR="007C5AC9" w:rsidRPr="007C5AC9">
        <w:rPr>
          <w:sz w:val="28"/>
          <w:szCs w:val="28"/>
        </w:rPr>
        <w:t> </w:t>
      </w:r>
      <w:r w:rsidR="007C5AC9">
        <w:rPr>
          <w:sz w:val="28"/>
          <w:szCs w:val="28"/>
        </w:rPr>
        <w:t>вересня</w:t>
      </w:r>
      <w:r w:rsidR="007C5AC9" w:rsidRPr="007C5AC9">
        <w:rPr>
          <w:sz w:val="28"/>
          <w:szCs w:val="28"/>
        </w:rPr>
        <w:t xml:space="preserve"> 2025</w:t>
      </w:r>
      <w:r w:rsidR="007C5AC9" w:rsidRPr="007C5AC9">
        <w:rPr>
          <w:sz w:val="28"/>
          <w:szCs w:val="28"/>
          <w:lang w:val="en-US"/>
        </w:rPr>
        <w:t> </w:t>
      </w:r>
      <w:r w:rsidR="007C5AC9">
        <w:rPr>
          <w:sz w:val="28"/>
          <w:szCs w:val="28"/>
        </w:rPr>
        <w:t>року за № 145/929</w:t>
      </w:r>
      <w:r w:rsidR="007C5AC9" w:rsidRPr="007C5AC9">
        <w:rPr>
          <w:sz w:val="28"/>
          <w:szCs w:val="28"/>
        </w:rPr>
        <w:t>,</w:t>
      </w:r>
      <w:r w:rsidR="007C5AC9">
        <w:rPr>
          <w:sz w:val="28"/>
          <w:szCs w:val="28"/>
        </w:rPr>
        <w:t xml:space="preserve"> такі зміни:</w:t>
      </w:r>
    </w:p>
    <w:p w14:paraId="2F5694B7" w14:textId="76A11F37" w:rsidR="007C5AC9" w:rsidRDefault="007C5AC9" w:rsidP="007C5AC9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преамбулі слова «пункту 2 статті 4» замінити словами «пункту 2 частини другої статті 4».</w:t>
      </w:r>
    </w:p>
    <w:p w14:paraId="15442AEC" w14:textId="77777777" w:rsidR="007C5AC9" w:rsidRPr="00A172B8" w:rsidRDefault="007C5AC9" w:rsidP="007C5AC9">
      <w:pPr>
        <w:ind w:right="-1" w:firstLine="567"/>
        <w:jc w:val="both"/>
        <w:rPr>
          <w:b/>
          <w:sz w:val="28"/>
          <w:szCs w:val="28"/>
        </w:rPr>
      </w:pPr>
    </w:p>
    <w:p w14:paraId="6DBCFB50" w14:textId="14F47033" w:rsidR="008B2E72" w:rsidRDefault="007C5AC9" w:rsidP="008B2E72">
      <w:pPr>
        <w:tabs>
          <w:tab w:val="left" w:pos="3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2E72" w:rsidRPr="00052CCD">
        <w:rPr>
          <w:sz w:val="28"/>
          <w:szCs w:val="28"/>
        </w:rPr>
        <w:t>. Комунальному закладу Сумської обласної ради – обласному центру позашкільної освіти та роботи з талановитою молоддю (</w:t>
      </w:r>
      <w:r w:rsidR="008B2E72">
        <w:rPr>
          <w:sz w:val="28"/>
          <w:szCs w:val="28"/>
        </w:rPr>
        <w:t>Ларисі ТИХЕНКО)</w:t>
      </w:r>
      <w:r w:rsidR="008B2E72" w:rsidRPr="00052CCD">
        <w:rPr>
          <w:sz w:val="28"/>
          <w:szCs w:val="28"/>
        </w:rPr>
        <w:t xml:space="preserve"> подати цей наказ на державну реєстрацію до Східного міжрегіонального </w:t>
      </w:r>
      <w:r w:rsidR="004D7170">
        <w:rPr>
          <w:sz w:val="28"/>
          <w:szCs w:val="28"/>
        </w:rPr>
        <w:t>управління Міністерства юстиції</w:t>
      </w:r>
      <w:r w:rsidR="008B2E72" w:rsidRPr="00052CCD">
        <w:rPr>
          <w:sz w:val="28"/>
          <w:szCs w:val="28"/>
        </w:rPr>
        <w:t xml:space="preserve"> та забезпечити його офіційне оприлюднення.</w:t>
      </w:r>
    </w:p>
    <w:p w14:paraId="06021EA2" w14:textId="77777777" w:rsidR="008B2E72" w:rsidRPr="00052CCD" w:rsidRDefault="008B2E72" w:rsidP="008B2E72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14:paraId="1A5DD5FD" w14:textId="2CCD358B" w:rsidR="008B2E72" w:rsidRDefault="007C5AC9" w:rsidP="008B2E7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2E72" w:rsidRPr="00052CCD">
        <w:rPr>
          <w:sz w:val="28"/>
          <w:szCs w:val="28"/>
        </w:rPr>
        <w:t xml:space="preserve">. Цей наказ </w:t>
      </w:r>
      <w:r w:rsidR="00A172B8" w:rsidRPr="009D6FF6">
        <w:rPr>
          <w:sz w:val="28"/>
          <w:szCs w:val="28"/>
        </w:rPr>
        <w:t>набирає</w:t>
      </w:r>
      <w:r w:rsidR="008B2E72" w:rsidRPr="00C22BAE">
        <w:rPr>
          <w:sz w:val="28"/>
          <w:szCs w:val="28"/>
        </w:rPr>
        <w:t xml:space="preserve"> </w:t>
      </w:r>
      <w:r w:rsidR="008B2E72" w:rsidRPr="00052CCD">
        <w:rPr>
          <w:sz w:val="28"/>
          <w:szCs w:val="28"/>
        </w:rPr>
        <w:t>чинності з дня його офіційного оприлюднення.</w:t>
      </w:r>
    </w:p>
    <w:p w14:paraId="1CE71A09" w14:textId="77777777" w:rsidR="008B2E72" w:rsidRPr="00052CCD" w:rsidRDefault="008B2E72" w:rsidP="008B2E72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68DE9DEA" w14:textId="7CF093C1" w:rsidR="008B2E72" w:rsidRPr="00052CCD" w:rsidRDefault="007C5AC9" w:rsidP="008B2E7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2E72" w:rsidRPr="00052CCD">
        <w:rPr>
          <w:sz w:val="28"/>
          <w:szCs w:val="28"/>
        </w:rPr>
        <w:t xml:space="preserve">. Контроль за виконанням цього наказу залишаю за собою. </w:t>
      </w:r>
    </w:p>
    <w:p w14:paraId="3F5D0142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6E06265A" w14:textId="77777777" w:rsidR="008B2E72" w:rsidRPr="00052CCD" w:rsidRDefault="008B2E72" w:rsidP="008B2E72">
      <w:pPr>
        <w:ind w:firstLine="567"/>
        <w:jc w:val="both"/>
        <w:rPr>
          <w:sz w:val="28"/>
          <w:szCs w:val="28"/>
        </w:rPr>
      </w:pPr>
    </w:p>
    <w:p w14:paraId="1C1B209A" w14:textId="77777777" w:rsidR="00274786" w:rsidRDefault="008B2E72" w:rsidP="008B1B2D">
      <w:pPr>
        <w:ind w:right="-1"/>
        <w:rPr>
          <w:b/>
          <w:sz w:val="28"/>
          <w:szCs w:val="28"/>
        </w:rPr>
        <w:sectPr w:rsidR="00274786" w:rsidSect="00274786">
          <w:pgSz w:w="11906" w:h="16838"/>
          <w:pgMar w:top="426" w:right="567" w:bottom="1134" w:left="1701" w:header="340" w:footer="709" w:gutter="0"/>
          <w:pgNumType w:start="2"/>
          <w:cols w:space="708"/>
          <w:docGrid w:linePitch="360"/>
        </w:sectPr>
      </w:pPr>
      <w:r w:rsidRPr="00052CCD">
        <w:rPr>
          <w:b/>
          <w:sz w:val="28"/>
          <w:szCs w:val="28"/>
        </w:rPr>
        <w:t>Директор</w:t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Pr="00052CCD">
        <w:rPr>
          <w:b/>
          <w:sz w:val="28"/>
          <w:szCs w:val="28"/>
        </w:rPr>
        <w:tab/>
      </w:r>
      <w:r w:rsidRPr="00052CCD">
        <w:rPr>
          <w:b/>
          <w:color w:val="FF0000"/>
          <w:sz w:val="28"/>
          <w:szCs w:val="28"/>
        </w:rPr>
        <w:tab/>
      </w:r>
      <w:r w:rsidR="00274786" w:rsidRPr="00274786">
        <w:rPr>
          <w:b/>
          <w:sz w:val="28"/>
          <w:szCs w:val="28"/>
        </w:rPr>
        <w:t xml:space="preserve">         </w:t>
      </w:r>
      <w:r w:rsidRPr="00052CCD">
        <w:rPr>
          <w:b/>
          <w:sz w:val="28"/>
          <w:szCs w:val="28"/>
        </w:rPr>
        <w:t>Вікторія ГРОБОВА</w:t>
      </w:r>
    </w:p>
    <w:p w14:paraId="50218586" w14:textId="53494C00" w:rsidR="00A008E9" w:rsidRPr="00E1724E" w:rsidRDefault="00A008E9" w:rsidP="00856718">
      <w:pPr>
        <w:pStyle w:val="a5"/>
        <w:jc w:val="left"/>
        <w:rPr>
          <w:sz w:val="28"/>
          <w:szCs w:val="28"/>
        </w:rPr>
      </w:pPr>
    </w:p>
    <w:sectPr w:rsidR="00A008E9" w:rsidRPr="00E1724E" w:rsidSect="00C22BAE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FBF1" w14:textId="77777777" w:rsidR="00C20855" w:rsidRDefault="00C20855">
      <w:r>
        <w:separator/>
      </w:r>
    </w:p>
  </w:endnote>
  <w:endnote w:type="continuationSeparator" w:id="0">
    <w:p w14:paraId="58067061" w14:textId="77777777" w:rsidR="00C20855" w:rsidRDefault="00C2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C997" w14:textId="77777777" w:rsidR="00C20855" w:rsidRDefault="00C20855">
      <w:r>
        <w:separator/>
      </w:r>
    </w:p>
  </w:footnote>
  <w:footnote w:type="continuationSeparator" w:id="0">
    <w:p w14:paraId="6D2F260C" w14:textId="77777777" w:rsidR="00C20855" w:rsidRDefault="00C2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4339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19F08A2" w14:textId="38F76487" w:rsidR="00C22BAE" w:rsidRPr="00C22BAE" w:rsidRDefault="00C22BAE">
        <w:pPr>
          <w:pStyle w:val="a7"/>
          <w:jc w:val="center"/>
          <w:rPr>
            <w:sz w:val="28"/>
            <w:szCs w:val="28"/>
          </w:rPr>
        </w:pPr>
        <w:r w:rsidRPr="00C22BAE">
          <w:rPr>
            <w:sz w:val="28"/>
            <w:szCs w:val="28"/>
          </w:rPr>
          <w:fldChar w:fldCharType="begin"/>
        </w:r>
        <w:r w:rsidRPr="00C22BAE">
          <w:rPr>
            <w:sz w:val="28"/>
            <w:szCs w:val="28"/>
          </w:rPr>
          <w:instrText>PAGE   \* MERGEFORMAT</w:instrText>
        </w:r>
        <w:r w:rsidRPr="00C22BAE">
          <w:rPr>
            <w:sz w:val="28"/>
            <w:szCs w:val="28"/>
          </w:rPr>
          <w:fldChar w:fldCharType="separate"/>
        </w:r>
        <w:r w:rsidR="00856718" w:rsidRPr="00856718">
          <w:rPr>
            <w:noProof/>
            <w:sz w:val="28"/>
            <w:szCs w:val="28"/>
            <w:lang w:val="ru-RU"/>
          </w:rPr>
          <w:t>7</w:t>
        </w:r>
        <w:r w:rsidRPr="00C22BAE">
          <w:rPr>
            <w:sz w:val="28"/>
            <w:szCs w:val="28"/>
          </w:rPr>
          <w:fldChar w:fldCharType="end"/>
        </w:r>
      </w:p>
    </w:sdtContent>
  </w:sdt>
  <w:p w14:paraId="6324114B" w14:textId="77777777" w:rsidR="00C22BAE" w:rsidRDefault="00C22BA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72"/>
    <w:rsid w:val="00003554"/>
    <w:rsid w:val="0001493C"/>
    <w:rsid w:val="000409B0"/>
    <w:rsid w:val="00044BEE"/>
    <w:rsid w:val="00050AF7"/>
    <w:rsid w:val="000602FC"/>
    <w:rsid w:val="00073318"/>
    <w:rsid w:val="0007563C"/>
    <w:rsid w:val="00080DCD"/>
    <w:rsid w:val="00085475"/>
    <w:rsid w:val="0009079F"/>
    <w:rsid w:val="000A6824"/>
    <w:rsid w:val="000A7604"/>
    <w:rsid w:val="000B02CC"/>
    <w:rsid w:val="000B3CCD"/>
    <w:rsid w:val="000C4582"/>
    <w:rsid w:val="000D1CD7"/>
    <w:rsid w:val="000D7165"/>
    <w:rsid w:val="000F7237"/>
    <w:rsid w:val="00126E9C"/>
    <w:rsid w:val="0012744E"/>
    <w:rsid w:val="00136AF0"/>
    <w:rsid w:val="00160EDD"/>
    <w:rsid w:val="00161E62"/>
    <w:rsid w:val="00196BF4"/>
    <w:rsid w:val="001A0458"/>
    <w:rsid w:val="001C39FF"/>
    <w:rsid w:val="002115AC"/>
    <w:rsid w:val="0022462F"/>
    <w:rsid w:val="002261FD"/>
    <w:rsid w:val="002271A3"/>
    <w:rsid w:val="00241B8F"/>
    <w:rsid w:val="002437BC"/>
    <w:rsid w:val="002562CE"/>
    <w:rsid w:val="00274786"/>
    <w:rsid w:val="002A3438"/>
    <w:rsid w:val="002A4F10"/>
    <w:rsid w:val="002A5915"/>
    <w:rsid w:val="002D71CA"/>
    <w:rsid w:val="002F2DD1"/>
    <w:rsid w:val="0030758B"/>
    <w:rsid w:val="003178F8"/>
    <w:rsid w:val="00327CFB"/>
    <w:rsid w:val="003445C6"/>
    <w:rsid w:val="00355EB4"/>
    <w:rsid w:val="003658A2"/>
    <w:rsid w:val="00391170"/>
    <w:rsid w:val="003A7E33"/>
    <w:rsid w:val="003D3A8C"/>
    <w:rsid w:val="0041261E"/>
    <w:rsid w:val="00422CB1"/>
    <w:rsid w:val="00423B20"/>
    <w:rsid w:val="004275E6"/>
    <w:rsid w:val="0043007D"/>
    <w:rsid w:val="004363A3"/>
    <w:rsid w:val="0045150F"/>
    <w:rsid w:val="00451873"/>
    <w:rsid w:val="00455F4B"/>
    <w:rsid w:val="00466BDD"/>
    <w:rsid w:val="00473AD3"/>
    <w:rsid w:val="004A6613"/>
    <w:rsid w:val="004B57AE"/>
    <w:rsid w:val="004D7170"/>
    <w:rsid w:val="00524AD4"/>
    <w:rsid w:val="005356E8"/>
    <w:rsid w:val="005720B8"/>
    <w:rsid w:val="005960E0"/>
    <w:rsid w:val="00597E91"/>
    <w:rsid w:val="005A0385"/>
    <w:rsid w:val="005A4703"/>
    <w:rsid w:val="005A604C"/>
    <w:rsid w:val="005B4644"/>
    <w:rsid w:val="005C18A0"/>
    <w:rsid w:val="005E3568"/>
    <w:rsid w:val="005F45A7"/>
    <w:rsid w:val="0061045A"/>
    <w:rsid w:val="0062762A"/>
    <w:rsid w:val="00627965"/>
    <w:rsid w:val="00675ED4"/>
    <w:rsid w:val="00685091"/>
    <w:rsid w:val="006B5200"/>
    <w:rsid w:val="006C70EA"/>
    <w:rsid w:val="006D656F"/>
    <w:rsid w:val="00737A37"/>
    <w:rsid w:val="00756E72"/>
    <w:rsid w:val="00773E8D"/>
    <w:rsid w:val="0078068A"/>
    <w:rsid w:val="007B7AA7"/>
    <w:rsid w:val="007C4087"/>
    <w:rsid w:val="007C5AC9"/>
    <w:rsid w:val="007C7938"/>
    <w:rsid w:val="007E1CC0"/>
    <w:rsid w:val="007F4AE2"/>
    <w:rsid w:val="00814A01"/>
    <w:rsid w:val="008235D1"/>
    <w:rsid w:val="00852F73"/>
    <w:rsid w:val="00856718"/>
    <w:rsid w:val="0088413D"/>
    <w:rsid w:val="008B1B2D"/>
    <w:rsid w:val="008B2E72"/>
    <w:rsid w:val="008E326A"/>
    <w:rsid w:val="008F0ABD"/>
    <w:rsid w:val="00905D0E"/>
    <w:rsid w:val="00914AF7"/>
    <w:rsid w:val="00956041"/>
    <w:rsid w:val="009600E8"/>
    <w:rsid w:val="00982E1E"/>
    <w:rsid w:val="009A366B"/>
    <w:rsid w:val="009B666B"/>
    <w:rsid w:val="009D0478"/>
    <w:rsid w:val="009D6FF6"/>
    <w:rsid w:val="009E5118"/>
    <w:rsid w:val="00A008E9"/>
    <w:rsid w:val="00A172B8"/>
    <w:rsid w:val="00A5497C"/>
    <w:rsid w:val="00A57044"/>
    <w:rsid w:val="00A93BF0"/>
    <w:rsid w:val="00AA2054"/>
    <w:rsid w:val="00AA6810"/>
    <w:rsid w:val="00AE3881"/>
    <w:rsid w:val="00AF5634"/>
    <w:rsid w:val="00B16BA9"/>
    <w:rsid w:val="00B24DBA"/>
    <w:rsid w:val="00B31F42"/>
    <w:rsid w:val="00B4615A"/>
    <w:rsid w:val="00B4624C"/>
    <w:rsid w:val="00B933B9"/>
    <w:rsid w:val="00BA5849"/>
    <w:rsid w:val="00BB224B"/>
    <w:rsid w:val="00BE5D0D"/>
    <w:rsid w:val="00C07042"/>
    <w:rsid w:val="00C14FCF"/>
    <w:rsid w:val="00C16700"/>
    <w:rsid w:val="00C20855"/>
    <w:rsid w:val="00C22BAE"/>
    <w:rsid w:val="00C23D67"/>
    <w:rsid w:val="00C255EE"/>
    <w:rsid w:val="00C70E9E"/>
    <w:rsid w:val="00C92303"/>
    <w:rsid w:val="00CC5135"/>
    <w:rsid w:val="00CD22F8"/>
    <w:rsid w:val="00D1128D"/>
    <w:rsid w:val="00D1426E"/>
    <w:rsid w:val="00D22FB6"/>
    <w:rsid w:val="00D24CDD"/>
    <w:rsid w:val="00D329E6"/>
    <w:rsid w:val="00D47067"/>
    <w:rsid w:val="00D8045F"/>
    <w:rsid w:val="00D87096"/>
    <w:rsid w:val="00D9005A"/>
    <w:rsid w:val="00DB6937"/>
    <w:rsid w:val="00DC74CF"/>
    <w:rsid w:val="00DD1E5D"/>
    <w:rsid w:val="00DE1551"/>
    <w:rsid w:val="00DF1A12"/>
    <w:rsid w:val="00DF366E"/>
    <w:rsid w:val="00DF3971"/>
    <w:rsid w:val="00E02F35"/>
    <w:rsid w:val="00E1724E"/>
    <w:rsid w:val="00E25B30"/>
    <w:rsid w:val="00E722ED"/>
    <w:rsid w:val="00E72949"/>
    <w:rsid w:val="00EA27CF"/>
    <w:rsid w:val="00EA72E0"/>
    <w:rsid w:val="00EB54BA"/>
    <w:rsid w:val="00EC3157"/>
    <w:rsid w:val="00ED7571"/>
    <w:rsid w:val="00EF0B9F"/>
    <w:rsid w:val="00F11043"/>
    <w:rsid w:val="00F21B0D"/>
    <w:rsid w:val="00F261B4"/>
    <w:rsid w:val="00F379A3"/>
    <w:rsid w:val="00F60493"/>
    <w:rsid w:val="00F8255A"/>
    <w:rsid w:val="00F84D7E"/>
    <w:rsid w:val="00F95310"/>
    <w:rsid w:val="00FB48D3"/>
    <w:rsid w:val="00FE034B"/>
    <w:rsid w:val="00FE0DCA"/>
    <w:rsid w:val="00FE1786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1FDA3"/>
  <w15:chartTrackingRefBased/>
  <w15:docId w15:val="{21CBD81D-ABE1-4FEB-BC76-F693EDFC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2E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2E7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8B2E72"/>
    <w:pPr>
      <w:jc w:val="both"/>
    </w:pPr>
  </w:style>
  <w:style w:type="character" w:customStyle="1" w:styleId="a4">
    <w:name w:val="Основний текст Знак"/>
    <w:basedOn w:val="a0"/>
    <w:link w:val="a3"/>
    <w:rsid w:val="008B2E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B2E72"/>
    <w:rPr>
      <w:rFonts w:ascii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qFormat/>
    <w:rsid w:val="008B2E72"/>
    <w:pPr>
      <w:jc w:val="center"/>
    </w:pPr>
    <w:rPr>
      <w:sz w:val="20"/>
      <w:szCs w:val="20"/>
    </w:rPr>
  </w:style>
  <w:style w:type="character" w:customStyle="1" w:styleId="a6">
    <w:name w:val="Назва Знак"/>
    <w:basedOn w:val="a0"/>
    <w:link w:val="a5"/>
    <w:rsid w:val="008B2E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hapkaDocumentu">
    <w:name w:val="Shapka Documentu"/>
    <w:basedOn w:val="a"/>
    <w:rsid w:val="008B2E7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1">
    <w:name w:val="Без інтервалів1"/>
    <w:rsid w:val="008B2E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10">
    <w:name w:val="Обычный1"/>
    <w:rsid w:val="008B2E72"/>
    <w:pPr>
      <w:widowControl w:val="0"/>
      <w:snapToGrid w:val="0"/>
      <w:spacing w:after="0" w:line="314" w:lineRule="auto"/>
      <w:ind w:firstLine="680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rsid w:val="008B2E7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B2E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нак Знак4 Знак Знак"/>
    <w:basedOn w:val="a"/>
    <w:rsid w:val="008B2E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uv3um">
    <w:name w:val="uv3um"/>
    <w:basedOn w:val="a0"/>
    <w:rsid w:val="00B4624C"/>
  </w:style>
  <w:style w:type="paragraph" w:styleId="a9">
    <w:name w:val="footer"/>
    <w:basedOn w:val="a"/>
    <w:link w:val="aa"/>
    <w:uiPriority w:val="99"/>
    <w:unhideWhenUsed/>
    <w:rsid w:val="00A172B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17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2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C983E-0EA2-47F1-A38B-AB589992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Висоцька Людмила Василівна</dc:creator>
  <cp:keywords/>
  <dc:description/>
  <cp:lastModifiedBy>User</cp:lastModifiedBy>
  <cp:revision>8</cp:revision>
  <cp:lastPrinted>2025-12-01T09:25:00Z</cp:lastPrinted>
  <dcterms:created xsi:type="dcterms:W3CDTF">2025-11-26T13:56:00Z</dcterms:created>
  <dcterms:modified xsi:type="dcterms:W3CDTF">2025-12-01T09:26:00Z</dcterms:modified>
</cp:coreProperties>
</file>